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73151C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032749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№6(2</w:t>
                  </w:r>
                  <w:r w:rsidR="00BE7B52">
                    <w:rPr>
                      <w:b/>
                      <w:bCs/>
                      <w:sz w:val="28"/>
                      <w:szCs w:val="28"/>
                    </w:rPr>
                    <w:t>)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032749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20</w:t>
                  </w:r>
                  <w:r w:rsidR="00BE7B52">
                    <w:rPr>
                      <w:b/>
                      <w:bCs/>
                      <w:sz w:val="28"/>
                      <w:szCs w:val="28"/>
                    </w:rPr>
                    <w:t>.06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032749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BE7B52">
                    <w:rPr>
                      <w:sz w:val="24"/>
                      <w:szCs w:val="24"/>
                    </w:rPr>
                    <w:t>.06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73151C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73151C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73151C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6775D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BE7B52" w:rsidRPr="00BE7B52" w:rsidRDefault="00BE7B52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2749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2749">
        <w:rPr>
          <w:rFonts w:ascii="Times New Roman" w:hAnsi="Times New Roman" w:cs="Times New Roman"/>
          <w:b/>
          <w:bCs/>
          <w:sz w:val="18"/>
          <w:szCs w:val="18"/>
        </w:rPr>
        <w:lastRenderedPageBreak/>
        <w:t>Новгородская  область Чудовский район</w:t>
      </w: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2749">
        <w:rPr>
          <w:rFonts w:ascii="Times New Roman" w:hAnsi="Times New Roman" w:cs="Times New Roman"/>
          <w:b/>
          <w:bCs/>
          <w:sz w:val="18"/>
          <w:szCs w:val="18"/>
        </w:rPr>
        <w:t>Администрация Трегубовского сельского поселения</w:t>
      </w: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П О С Т А Н О В Л Е Н И Е</w:t>
      </w: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от 20.06.2023 г.  №  84</w:t>
      </w:r>
    </w:p>
    <w:p w:rsidR="00032749" w:rsidRPr="00032749" w:rsidRDefault="00032749" w:rsidP="00032749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д.Трегубово</w:t>
      </w:r>
    </w:p>
    <w:p w:rsidR="00032749" w:rsidRPr="00032749" w:rsidRDefault="00032749" w:rsidP="00032749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032749" w:rsidRPr="00032749" w:rsidRDefault="00032749" w:rsidP="00032749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 подготовке проекта </w:t>
      </w:r>
      <w:r w:rsidRPr="00032749">
        <w:rPr>
          <w:rFonts w:ascii="Times New Roman" w:hAnsi="Times New Roman" w:cs="Times New Roman"/>
          <w:b/>
          <w:bCs/>
          <w:sz w:val="18"/>
          <w:szCs w:val="18"/>
        </w:rPr>
        <w:t>Изменений в Правила</w:t>
      </w:r>
    </w:p>
    <w:p w:rsidR="00032749" w:rsidRPr="00032749" w:rsidRDefault="00032749" w:rsidP="00032749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</w:t>
      </w:r>
      <w:r w:rsidRPr="00032749">
        <w:rPr>
          <w:rFonts w:ascii="Times New Roman" w:hAnsi="Times New Roman" w:cs="Times New Roman"/>
          <w:b/>
          <w:bCs/>
          <w:sz w:val="18"/>
          <w:szCs w:val="18"/>
        </w:rPr>
        <w:t>емлепользо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вания и застройки </w:t>
      </w:r>
      <w:r w:rsidRPr="00032749">
        <w:rPr>
          <w:rFonts w:ascii="Times New Roman" w:hAnsi="Times New Roman" w:cs="Times New Roman"/>
          <w:b/>
          <w:bCs/>
          <w:sz w:val="18"/>
          <w:szCs w:val="18"/>
        </w:rPr>
        <w:t>Трегубовского сельского</w:t>
      </w:r>
    </w:p>
    <w:p w:rsidR="00032749" w:rsidRDefault="00032749" w:rsidP="00032749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032749">
        <w:rPr>
          <w:rFonts w:ascii="Times New Roman" w:hAnsi="Times New Roman" w:cs="Times New Roman"/>
          <w:b/>
          <w:bCs/>
          <w:sz w:val="18"/>
          <w:szCs w:val="18"/>
        </w:rPr>
        <w:t>поселения</w:t>
      </w:r>
    </w:p>
    <w:p w:rsidR="006775DE" w:rsidRPr="00032749" w:rsidRDefault="006775DE" w:rsidP="00032749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032749">
        <w:rPr>
          <w:rFonts w:ascii="Times New Roman" w:hAnsi="Times New Roman" w:cs="Times New Roman"/>
          <w:bCs/>
          <w:sz w:val="18"/>
          <w:szCs w:val="18"/>
        </w:rPr>
        <w:t>Руководствуясь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Трегубовского сельского поселения, решением Думы Чудовского муниципального района № 240 от 25.10.2022 «О передаче осуществления части полномочий органов местного самоуправления Чудовского муниципального района по решению вопроса местного значения»</w:t>
      </w:r>
      <w:r w:rsidRPr="00032749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032749">
        <w:rPr>
          <w:rFonts w:ascii="Times New Roman" w:hAnsi="Times New Roman" w:cs="Times New Roman"/>
          <w:bCs/>
          <w:sz w:val="18"/>
          <w:szCs w:val="18"/>
        </w:rPr>
        <w:t>решением Совета депутатов Трегубовского сельского поселения № 104 от 26.01.2023 года «О принятии к реализации и исполнению части полномочий от органов местного самоуправления Чудовского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привлечения инвестиций, актуализации сведений, содержащихся в правилах землепользования и застройки Трегубовского сельского поселения, с учетом поступивших предложений</w:t>
      </w:r>
    </w:p>
    <w:p w:rsidR="00032749" w:rsidRDefault="00032749" w:rsidP="00032749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32749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6775DE" w:rsidRPr="00032749" w:rsidRDefault="006775DE" w:rsidP="00032749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1. Комиссии по землепользованию и застройке Трегубовского сельского поселения (далее – Комиссия) приступить к подготовке проекта внесения изменений в правила землепользования и застройки Трегубовского сельского поселения в части реализации поступивших предложений.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2. Выполнить градостроительное зонирование в один этап применительно к частям территории поселения.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3. Установить следующий порядок и срок проведения работ: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Hlk518131507"/>
      <w:r w:rsidRPr="00032749">
        <w:rPr>
          <w:rFonts w:ascii="Times New Roman" w:hAnsi="Times New Roman" w:cs="Times New Roman"/>
          <w:bCs/>
          <w:sz w:val="18"/>
          <w:szCs w:val="18"/>
        </w:rPr>
        <w:t>в срок до 3 октября 2023 г. завершить подготовку проекта внесения изменений в правила землепользования и застройки сельского поселения, с учетом установления территории, в границах которых предусматривается осуществление деятельности по комплексному и устойчивому развитию территории.</w:t>
      </w:r>
      <w:bookmarkEnd w:id="0"/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4. Администрации Трегубовского сельского поселения: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не позднее 8 октября 2023 г. выполнить проверку подготовленного проекта внесения изменений в правила землепользования и застройки на соответствие части 9 статьи 31 Градостроительного кодекса Российской Федерации с составлением заключения и направить проект внесения изменений в правила землепользования и застройки главе поселения в целях принятия решения о проведении публичных слушаний или в случае обнаружения его несоответствия требованиям и документам, указанным в части 9 статьи 31 Градостроительного кодекса Российской Федерации, в Комиссию на доработку.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5. Комиссии: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 xml:space="preserve">обеспечить опубликование сообщения о принятии решения по подготовке </w:t>
      </w:r>
      <w:bookmarkStart w:id="1" w:name="_Hlk519074917"/>
      <w:r w:rsidRPr="00032749">
        <w:rPr>
          <w:rFonts w:ascii="Times New Roman" w:hAnsi="Times New Roman" w:cs="Times New Roman"/>
          <w:bCs/>
          <w:sz w:val="18"/>
          <w:szCs w:val="18"/>
        </w:rPr>
        <w:t xml:space="preserve">проекта внесения изменений в правила </w:t>
      </w:r>
      <w:bookmarkEnd w:id="1"/>
      <w:r w:rsidRPr="00032749">
        <w:rPr>
          <w:rFonts w:ascii="Times New Roman" w:hAnsi="Times New Roman" w:cs="Times New Roman"/>
          <w:bCs/>
          <w:sz w:val="18"/>
          <w:szCs w:val="18"/>
        </w:rPr>
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Трегубовского сельского поселения в сети "Интернет";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организовать прием предложений от граждан, постоянно проживающих на территории, в отношении которой подготовлен данный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6.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7. Настоящее постановление вступает в силу с момента его подписания.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8. Контроль за исполнением постановления оставляю за собой.</w:t>
      </w: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32749" w:rsidRP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Зам. Главы Администрации</w:t>
      </w:r>
    </w:p>
    <w:p w:rsidR="00032749" w:rsidRDefault="00032749" w:rsidP="00032749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32749">
        <w:rPr>
          <w:rFonts w:ascii="Times New Roman" w:hAnsi="Times New Roman" w:cs="Times New Roman"/>
          <w:bCs/>
          <w:sz w:val="18"/>
          <w:szCs w:val="18"/>
        </w:rPr>
        <w:t>Трегу</w:t>
      </w:r>
      <w:r>
        <w:rPr>
          <w:rFonts w:ascii="Times New Roman" w:hAnsi="Times New Roman" w:cs="Times New Roman"/>
          <w:bCs/>
          <w:sz w:val="18"/>
          <w:szCs w:val="18"/>
        </w:rPr>
        <w:t>бовского сельского поселения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032749">
        <w:rPr>
          <w:rFonts w:ascii="Times New Roman" w:hAnsi="Times New Roman" w:cs="Times New Roman"/>
          <w:bCs/>
          <w:sz w:val="18"/>
          <w:szCs w:val="18"/>
        </w:rPr>
        <w:t>Т.Г. Андреева</w:t>
      </w:r>
    </w:p>
    <w:p w:rsid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</w:t>
      </w:r>
    </w:p>
    <w:p w:rsidR="00032749" w:rsidRPr="00032749" w:rsidRDefault="00032749" w:rsidP="00032749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032749">
        <w:rPr>
          <w:rFonts w:ascii="Times New Roman" w:hAnsi="Times New Roman" w:cs="Times New Roman"/>
          <w:b/>
          <w:bCs/>
          <w:sz w:val="18"/>
          <w:szCs w:val="18"/>
        </w:rPr>
        <w:t>ь:           20</w:t>
      </w:r>
      <w:r w:rsidR="00BE7B52">
        <w:rPr>
          <w:rFonts w:ascii="Times New Roman" w:hAnsi="Times New Roman" w:cs="Times New Roman"/>
          <w:b/>
          <w:bCs/>
          <w:sz w:val="18"/>
          <w:szCs w:val="18"/>
        </w:rPr>
        <w:t>.06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Адрес уч</w:t>
      </w:r>
      <w:bookmarkStart w:id="2" w:name="_GoBack"/>
      <w:bookmarkEnd w:id="2"/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6775DE">
      <w:headerReference w:type="default" r:id="rId10"/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1C" w:rsidRDefault="0073151C">
      <w:pPr>
        <w:spacing w:after="0" w:line="240" w:lineRule="auto"/>
      </w:pPr>
      <w:r>
        <w:separator/>
      </w:r>
    </w:p>
  </w:endnote>
  <w:endnote w:type="continuationSeparator" w:id="0">
    <w:p w:rsidR="0073151C" w:rsidRDefault="0073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1C" w:rsidRDefault="0073151C">
      <w:pPr>
        <w:spacing w:after="0" w:line="240" w:lineRule="auto"/>
      </w:pPr>
      <w:r>
        <w:separator/>
      </w:r>
    </w:p>
  </w:footnote>
  <w:footnote w:type="continuationSeparator" w:id="0">
    <w:p w:rsidR="0073151C" w:rsidRDefault="0073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73151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032749">
                  <w:rPr>
                    <w:b/>
                    <w:bCs/>
                    <w:i/>
                    <w:iCs/>
                    <w:u w:val="single"/>
                  </w:rPr>
                  <w:t>вторник, 20</w:t>
                </w:r>
                <w:r w:rsidR="00BE7B52">
                  <w:rPr>
                    <w:b/>
                    <w:bCs/>
                    <w:i/>
                    <w:iCs/>
                    <w:u w:val="single"/>
                  </w:rPr>
                  <w:t xml:space="preserve"> июня</w:t>
                </w:r>
                <w:r w:rsidR="00A77818">
                  <w:rPr>
                    <w:b/>
                    <w:bCs/>
                    <w:i/>
                    <w:iCs/>
                    <w:u w:val="single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032749">
                  <w:rPr>
                    <w:b/>
                    <w:bCs/>
                    <w:i/>
                    <w:iCs/>
                    <w:u w:val="single"/>
                  </w:rPr>
                  <w:t>6(2</w:t>
                </w:r>
                <w:r w:rsidR="00BE7B52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775DE" w:rsidRPr="006775DE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32749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7654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775DE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51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D5317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E7B52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3239-F227-467D-BDC5-8D582319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84</cp:revision>
  <cp:lastPrinted>2018-05-28T05:53:00Z</cp:lastPrinted>
  <dcterms:created xsi:type="dcterms:W3CDTF">2014-06-20T07:25:00Z</dcterms:created>
  <dcterms:modified xsi:type="dcterms:W3CDTF">2023-07-04T13:36:00Z</dcterms:modified>
</cp:coreProperties>
</file>